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0C" w:rsidRPr="0073037D" w:rsidRDefault="0073037D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Характеристика и эволюция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План</w:t>
      </w:r>
      <w:bookmarkStart w:id="0" w:name="_GoBack"/>
      <w:bookmarkEnd w:id="0"/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ВВЕДЕНИЕ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1 Теоретические основы понятия «рыночная система» как экономической категории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1.1 Сущность, функции 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1.2 Структура, механизм функционирования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1.3 Этапы эволюции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2 Сравнительные характеристики основных моделей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2.1 Шведская модель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2.2 Американская модель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2.3 Японская модель рыночной системы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3 Перспективы развития рыночной системы в Республике Казахстан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3.1 Пути перехода к рыночной экономике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3.2 Достоинства и недостатки рыночной системы в Республике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ЗАКЛЮЧЕНИЕ</w:t>
      </w:r>
    </w:p>
    <w:p w:rsidR="00AB4A0C" w:rsidRPr="0073037D" w:rsidRDefault="00AB4A0C" w:rsidP="0073037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037D">
        <w:rPr>
          <w:color w:val="000000"/>
          <w:sz w:val="28"/>
          <w:szCs w:val="28"/>
        </w:rPr>
        <w:t>СПИСОК ИСПОЛЬЗОВАННОЙ ЛИТЕРАТУРЫ</w:t>
      </w:r>
    </w:p>
    <w:p w:rsidR="0073037D" w:rsidRPr="0073037D" w:rsidRDefault="0073037D" w:rsidP="007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7D">
        <w:rPr>
          <w:rFonts w:ascii="Times New Roman" w:hAnsi="Times New Roman" w:cs="Times New Roman"/>
          <w:sz w:val="28"/>
          <w:szCs w:val="28"/>
        </w:rPr>
        <w:br w:type="page"/>
      </w:r>
    </w:p>
    <w:p w:rsidR="0073037D" w:rsidRPr="0073037D" w:rsidRDefault="0073037D" w:rsidP="0073037D">
      <w:pPr>
        <w:pStyle w:val="1"/>
        <w:rPr>
          <w:szCs w:val="28"/>
        </w:rPr>
      </w:pPr>
      <w:bookmarkStart w:id="1" w:name="_Toc395877726"/>
      <w:r w:rsidRPr="0073037D">
        <w:rPr>
          <w:szCs w:val="28"/>
        </w:rPr>
        <w:lastRenderedPageBreak/>
        <w:t>СПИСОК ИСПОЛЬЗОВАННОЙ ЛИТЕРАТУРЫ</w:t>
      </w:r>
      <w:bookmarkEnd w:id="1"/>
    </w:p>
    <w:p w:rsidR="0073037D" w:rsidRPr="0073037D" w:rsidRDefault="0073037D" w:rsidP="0073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7D" w:rsidRPr="0073037D" w:rsidRDefault="0073037D" w:rsidP="0073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Курс экономической теории: общие основы экономической теории. Микроэкономика. Макроэкономика. Основы национальной экономики: Учебное пособие. Под ред. А. В. Сидоровича. -- М.: Дело и Сервис, 2012. - 346 с.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Макконнелл, К.Р. Экономикс: учеб. пособие / К.Р. Макконнелл, С.Л. Брю. - 17-е изд. - Москва: Инфра-М, 2009. - 974 с.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8. Михайлушкин, А.И. Основы экономики: Учебное пособие / А.И. Михайлушин, П.Д. Шимко; ИНЖЭКОН. 2-е изд. - СПб.: Бизнес-пресса, 2002. - 345с.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Новикова, Л.Н. Экономическая теория: учеб. пособие./ под ред. Л.Н. Новиковой. - Минск: БГЭУ. - 2006. - 236 с.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Пашков, Ю. М. Эволюция капитализма // Наука и жизнь. - 2005. - №5. - с. 46-51.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Экономика: Учебник/ под ред. А.С. Булатова, -- М.: Юристь, 2009. - 345 с.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Киперман Г.Я. Рыночная экономика изд.Республика 2006.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 xml:space="preserve">Мамедов О.Ю.Современная экономика. – М.: Феникс, 2008. – 123 с. 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Немцев В. Н. Вопросы формирования и функционирования рыночной системы. – Магнитогорск, 2000г.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Львов Д. Путь в XXI век: Стратегические проблемы и перспективы казхастанской экономики. – М., 2007.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Сабденов О. Экономическая политика на рубеже 21века. Алматы, 1997.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Есентугелов А. Е. Институционально-структурные преобразования экономики Казахстана. А., 2003.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Мами К. Главное достояние 20-летия // Казахстанская правда. — 2012. — 6 июля. — С. 2.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 xml:space="preserve">Манасерян Т. Уроки Казахстана // Казахстанская правда. — 2013. — 18 июня. — С. 8. </w:t>
      </w:r>
    </w:p>
    <w:p w:rsidR="0073037D" w:rsidRPr="0073037D" w:rsidRDefault="0073037D" w:rsidP="007303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037D">
        <w:rPr>
          <w:rFonts w:ascii="Times New Roman" w:hAnsi="Times New Roman"/>
          <w:sz w:val="28"/>
          <w:szCs w:val="28"/>
        </w:rPr>
        <w:t>Арыстанбеков К. Экономический рост Казахстана в контексте мировой экономики // Вопросы экономики. — 2012.— № 11. — С. 133-146.</w:t>
      </w:r>
    </w:p>
    <w:p w:rsidR="0073037D" w:rsidRPr="0073037D" w:rsidRDefault="0073037D" w:rsidP="0073037D">
      <w:pPr>
        <w:tabs>
          <w:tab w:val="left" w:pos="15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C3" w:rsidRPr="0073037D" w:rsidRDefault="001C71C3" w:rsidP="007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1C3" w:rsidRPr="0073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54B2"/>
    <w:multiLevelType w:val="hybridMultilevel"/>
    <w:tmpl w:val="F98A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0C"/>
    <w:rsid w:val="001C71C3"/>
    <w:rsid w:val="0073037D"/>
    <w:rsid w:val="00A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37D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37D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4">
    <w:name w:val="List Paragraph"/>
    <w:basedOn w:val="a"/>
    <w:uiPriority w:val="34"/>
    <w:qFormat/>
    <w:rsid w:val="0073037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37D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37D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4">
    <w:name w:val="List Paragraph"/>
    <w:basedOn w:val="a"/>
    <w:uiPriority w:val="34"/>
    <w:qFormat/>
    <w:rsid w:val="007303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2015-02-13T07:21:00Z</dcterms:created>
  <dcterms:modified xsi:type="dcterms:W3CDTF">2015-02-13T08:31:00Z</dcterms:modified>
</cp:coreProperties>
</file>