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EEC" w:rsidRDefault="002852B7" w:rsidP="002852B7">
      <w:pPr>
        <w:jc w:val="center"/>
        <w:rPr>
          <w:rStyle w:val="10"/>
          <w:rFonts w:cs="Times New Roman"/>
          <w:caps w:val="0"/>
          <w:sz w:val="28"/>
          <w:szCs w:val="28"/>
        </w:rPr>
      </w:pPr>
      <w:proofErr w:type="spellStart"/>
      <w:r w:rsidRPr="002852B7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2852B7">
        <w:rPr>
          <w:rFonts w:ascii="Times New Roman" w:hAnsi="Times New Roman" w:cs="Times New Roman"/>
          <w:sz w:val="28"/>
          <w:szCs w:val="28"/>
        </w:rPr>
        <w:t>_</w:t>
      </w:r>
      <w:r w:rsidRPr="002852B7">
        <w:rPr>
          <w:rStyle w:val="10"/>
          <w:rFonts w:cs="Times New Roman"/>
          <w:sz w:val="28"/>
          <w:szCs w:val="28"/>
        </w:rPr>
        <w:t xml:space="preserve"> </w:t>
      </w:r>
      <w:r w:rsidRPr="002852B7">
        <w:rPr>
          <w:rStyle w:val="10"/>
          <w:rFonts w:cs="Times New Roman"/>
          <w:caps w:val="0"/>
          <w:sz w:val="28"/>
          <w:szCs w:val="28"/>
        </w:rPr>
        <w:t>Бизнес план предприятия. Назначение и основные разделы</w:t>
      </w:r>
    </w:p>
    <w:p w:rsidR="002852B7" w:rsidRDefault="002852B7" w:rsidP="002852B7">
      <w:pPr>
        <w:jc w:val="center"/>
        <w:rPr>
          <w:rStyle w:val="10"/>
          <w:rFonts w:cs="Times New Roman"/>
          <w:caps w:val="0"/>
          <w:sz w:val="28"/>
          <w:szCs w:val="28"/>
        </w:rPr>
      </w:pPr>
      <w:r>
        <w:rPr>
          <w:rStyle w:val="10"/>
          <w:rFonts w:cs="Times New Roman"/>
          <w:caps w:val="0"/>
          <w:sz w:val="28"/>
          <w:szCs w:val="28"/>
        </w:rPr>
        <w:t>Стр_29</w:t>
      </w:r>
    </w:p>
    <w:p w:rsidR="002852B7" w:rsidRPr="002852B7" w:rsidRDefault="002852B7" w:rsidP="002852B7">
      <w:pPr>
        <w:pStyle w:val="11"/>
        <w:tabs>
          <w:tab w:val="right" w:leader="dot" w:pos="9628"/>
        </w:tabs>
        <w:spacing w:after="0" w:line="36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5738765" w:history="1">
        <w:r w:rsidRPr="002852B7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Введение</w:t>
        </w:r>
      </w:hyperlink>
    </w:p>
    <w:p w:rsidR="002852B7" w:rsidRPr="002852B7" w:rsidRDefault="002852B7" w:rsidP="002852B7">
      <w:pPr>
        <w:pStyle w:val="11"/>
        <w:tabs>
          <w:tab w:val="right" w:leader="dot" w:pos="9628"/>
        </w:tabs>
        <w:spacing w:after="0" w:line="36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5738766" w:history="1">
        <w:r w:rsidRPr="002852B7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 Теоретические основы бизнес-планирования в развитии бизнеса</w:t>
        </w:r>
      </w:hyperlink>
    </w:p>
    <w:p w:rsidR="002852B7" w:rsidRPr="002852B7" w:rsidRDefault="002852B7" w:rsidP="002852B7">
      <w:pPr>
        <w:pStyle w:val="2"/>
        <w:tabs>
          <w:tab w:val="right" w:leader="dot" w:pos="9628"/>
        </w:tabs>
        <w:spacing w:after="0" w:line="36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5738767" w:history="1">
        <w:r w:rsidRPr="002852B7">
          <w:rPr>
            <w:rStyle w:val="a3"/>
            <w:rFonts w:ascii="Times New Roman" w:hAnsi="Times New Roman" w:cs="Times New Roman"/>
            <w:caps/>
            <w:noProof/>
            <w:color w:val="auto"/>
            <w:sz w:val="28"/>
            <w:szCs w:val="28"/>
            <w:u w:val="none"/>
          </w:rPr>
          <w:t xml:space="preserve">1.1 </w:t>
        </w:r>
        <w:r w:rsidRPr="002852B7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Роль бизнес-плана в развитии бизнеса в современных условиях и его сущность</w:t>
        </w:r>
      </w:hyperlink>
    </w:p>
    <w:p w:rsidR="002852B7" w:rsidRPr="002852B7" w:rsidRDefault="002852B7" w:rsidP="002852B7">
      <w:pPr>
        <w:pStyle w:val="2"/>
        <w:tabs>
          <w:tab w:val="right" w:leader="dot" w:pos="9628"/>
        </w:tabs>
        <w:spacing w:after="0" w:line="36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5738768" w:history="1">
        <w:r w:rsidRPr="002852B7">
          <w:rPr>
            <w:rStyle w:val="a3"/>
            <w:rFonts w:ascii="Times New Roman" w:hAnsi="Times New Roman" w:cs="Times New Roman"/>
            <w:caps/>
            <w:noProof/>
            <w:color w:val="auto"/>
            <w:sz w:val="28"/>
            <w:szCs w:val="28"/>
            <w:u w:val="none"/>
          </w:rPr>
          <w:t xml:space="preserve">1.2 </w:t>
        </w:r>
        <w:r w:rsidRPr="002852B7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Формирование процесса бизнес-планирования: его цели, структура, функции, этапы разработки</w:t>
        </w:r>
      </w:hyperlink>
    </w:p>
    <w:p w:rsidR="002852B7" w:rsidRPr="002852B7" w:rsidRDefault="002852B7" w:rsidP="002852B7">
      <w:pPr>
        <w:pStyle w:val="11"/>
        <w:tabs>
          <w:tab w:val="right" w:leader="dot" w:pos="9628"/>
        </w:tabs>
        <w:spacing w:after="0" w:line="36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5738769" w:history="1">
        <w:r w:rsidRPr="002852B7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2 Разработка бизнес-плана предприятия ООО </w:t>
        </w:r>
      </w:hyperlink>
    </w:p>
    <w:p w:rsidR="002852B7" w:rsidRPr="002852B7" w:rsidRDefault="002852B7" w:rsidP="002852B7">
      <w:pPr>
        <w:pStyle w:val="2"/>
        <w:tabs>
          <w:tab w:val="right" w:leader="dot" w:pos="9628"/>
        </w:tabs>
        <w:spacing w:after="0" w:line="36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5738770" w:history="1">
        <w:r w:rsidRPr="002852B7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2.1 Концепция и общая характеристика проекта</w:t>
        </w:r>
      </w:hyperlink>
    </w:p>
    <w:p w:rsidR="002852B7" w:rsidRPr="002852B7" w:rsidRDefault="002852B7" w:rsidP="002852B7">
      <w:pPr>
        <w:pStyle w:val="2"/>
        <w:tabs>
          <w:tab w:val="right" w:leader="dot" w:pos="9628"/>
        </w:tabs>
        <w:spacing w:after="0" w:line="36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5738771" w:history="1">
        <w:r w:rsidRPr="002852B7">
          <w:rPr>
            <w:rStyle w:val="a3"/>
            <w:rFonts w:ascii="Times New Roman" w:hAnsi="Times New Roman" w:cs="Times New Roman"/>
            <w:caps/>
            <w:noProof/>
            <w:color w:val="auto"/>
            <w:sz w:val="28"/>
            <w:szCs w:val="28"/>
            <w:u w:val="none"/>
          </w:rPr>
          <w:t xml:space="preserve">2.2 </w:t>
        </w:r>
        <w:r w:rsidRPr="002852B7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Исследование рынка и маркетинговый план</w:t>
        </w:r>
      </w:hyperlink>
    </w:p>
    <w:p w:rsidR="002852B7" w:rsidRPr="002852B7" w:rsidRDefault="002852B7" w:rsidP="002852B7">
      <w:pPr>
        <w:pStyle w:val="2"/>
        <w:tabs>
          <w:tab w:val="right" w:leader="dot" w:pos="9628"/>
        </w:tabs>
        <w:spacing w:after="0" w:line="36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5738772" w:history="1">
        <w:r w:rsidRPr="002852B7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2.3 Организационно-финансовое планирование проекта</w:t>
        </w:r>
      </w:hyperlink>
    </w:p>
    <w:p w:rsidR="002852B7" w:rsidRPr="002852B7" w:rsidRDefault="002852B7" w:rsidP="002852B7">
      <w:pPr>
        <w:pStyle w:val="11"/>
        <w:tabs>
          <w:tab w:val="right" w:leader="dot" w:pos="9628"/>
        </w:tabs>
        <w:spacing w:after="0" w:line="36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5738773" w:history="1">
        <w:r w:rsidRPr="002852B7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Заключение</w:t>
        </w:r>
      </w:hyperlink>
    </w:p>
    <w:p w:rsidR="002852B7" w:rsidRPr="002852B7" w:rsidRDefault="002852B7" w:rsidP="002852B7">
      <w:pPr>
        <w:pStyle w:val="11"/>
        <w:tabs>
          <w:tab w:val="right" w:leader="dot" w:pos="9628"/>
        </w:tabs>
        <w:spacing w:after="0" w:line="36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5738774" w:history="1">
        <w:r w:rsidRPr="002852B7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Список использованной литературы</w:t>
        </w:r>
      </w:hyperlink>
    </w:p>
    <w:p w:rsidR="002852B7" w:rsidRDefault="002852B7" w:rsidP="002852B7">
      <w:pPr>
        <w:pStyle w:val="11"/>
        <w:tabs>
          <w:tab w:val="right" w:leader="dot" w:pos="9628"/>
        </w:tabs>
        <w:spacing w:after="0" w:line="36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95738775" w:history="1">
        <w:r w:rsidRPr="002852B7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Приложения</w:t>
        </w:r>
      </w:hyperlink>
    </w:p>
    <w:p w:rsidR="002852B7" w:rsidRDefault="002852B7" w:rsidP="002852B7"/>
    <w:p w:rsidR="002852B7" w:rsidRDefault="002852B7" w:rsidP="002852B7"/>
    <w:p w:rsidR="002852B7" w:rsidRDefault="002852B7" w:rsidP="002852B7"/>
    <w:p w:rsidR="002852B7" w:rsidRDefault="002852B7" w:rsidP="002852B7"/>
    <w:p w:rsidR="002852B7" w:rsidRDefault="002852B7" w:rsidP="002852B7"/>
    <w:p w:rsidR="002852B7" w:rsidRDefault="002852B7" w:rsidP="002852B7"/>
    <w:p w:rsidR="002852B7" w:rsidRDefault="002852B7" w:rsidP="002852B7"/>
    <w:p w:rsidR="002852B7" w:rsidRDefault="002852B7" w:rsidP="002852B7"/>
    <w:p w:rsidR="002852B7" w:rsidRDefault="002852B7" w:rsidP="002852B7"/>
    <w:p w:rsidR="002852B7" w:rsidRDefault="002852B7" w:rsidP="002852B7"/>
    <w:p w:rsidR="002852B7" w:rsidRDefault="002852B7" w:rsidP="002852B7"/>
    <w:p w:rsidR="002852B7" w:rsidRDefault="002852B7" w:rsidP="002852B7"/>
    <w:p w:rsidR="002852B7" w:rsidRDefault="002852B7" w:rsidP="002852B7"/>
    <w:p w:rsidR="002852B7" w:rsidRDefault="002852B7" w:rsidP="002852B7"/>
    <w:p w:rsidR="002852B7" w:rsidRDefault="002852B7" w:rsidP="002852B7"/>
    <w:p w:rsidR="002852B7" w:rsidRDefault="002852B7" w:rsidP="002852B7"/>
    <w:p w:rsidR="002852B7" w:rsidRPr="002852B7" w:rsidRDefault="002852B7" w:rsidP="002852B7">
      <w:pPr>
        <w:pStyle w:val="1"/>
        <w:rPr>
          <w:rStyle w:val="10"/>
          <w:caps/>
          <w:sz w:val="28"/>
        </w:rPr>
      </w:pPr>
      <w:bookmarkStart w:id="0" w:name="_Toc195738773"/>
      <w:r w:rsidRPr="002852B7">
        <w:rPr>
          <w:rStyle w:val="10"/>
          <w:caps/>
          <w:sz w:val="28"/>
        </w:rPr>
        <w:lastRenderedPageBreak/>
        <w:t>Заключение</w:t>
      </w:r>
      <w:bookmarkEnd w:id="0"/>
    </w:p>
    <w:p w:rsidR="002852B7" w:rsidRPr="002852B7" w:rsidRDefault="002852B7" w:rsidP="002852B7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2B7" w:rsidRPr="002852B7" w:rsidRDefault="002852B7" w:rsidP="002852B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B7">
        <w:rPr>
          <w:rFonts w:ascii="Times New Roman" w:hAnsi="Times New Roman" w:cs="Times New Roman"/>
          <w:sz w:val="28"/>
          <w:szCs w:val="28"/>
        </w:rPr>
        <w:t>По результатам проведенного исследования, посвященного вопросам разработки бизнес-плана организации можно выделить следующие основные заключения.</w:t>
      </w:r>
    </w:p>
    <w:p w:rsidR="002852B7" w:rsidRPr="002852B7" w:rsidRDefault="002852B7" w:rsidP="002852B7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B7">
        <w:rPr>
          <w:rFonts w:ascii="Times New Roman" w:hAnsi="Times New Roman" w:cs="Times New Roman"/>
          <w:sz w:val="28"/>
          <w:szCs w:val="28"/>
        </w:rPr>
        <w:t xml:space="preserve">Бизнес-план определяют, как важнейший документ инвестиционного проекта, который предоставляется инвестору, содержащий в кратком виде и общепринятой последовательности сущность, основные характеристики, финансовые показатели и экономическую эффективность проекта.  </w:t>
      </w:r>
    </w:p>
    <w:p w:rsidR="002852B7" w:rsidRPr="002852B7" w:rsidRDefault="002852B7" w:rsidP="002852B7">
      <w:pPr>
        <w:widowControl w:val="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B7">
        <w:rPr>
          <w:rFonts w:ascii="Times New Roman" w:hAnsi="Times New Roman" w:cs="Times New Roman"/>
          <w:sz w:val="28"/>
          <w:szCs w:val="28"/>
        </w:rPr>
        <w:t xml:space="preserve">Бизнес-план может быть разработан как для нового, только создающегося предприятия, так и для уже существующих экономических организаций на очередном этапе их развития. Не существует единой «правильной» структуры бизнес-плана. Она может изменяться в соответствии с назначением бизнес-плана, то есть в зависимости от цели бизнес-плана. </w:t>
      </w:r>
    </w:p>
    <w:p w:rsidR="002852B7" w:rsidRPr="002852B7" w:rsidRDefault="002852B7" w:rsidP="002852B7"/>
    <w:p w:rsidR="002852B7" w:rsidRDefault="002852B7" w:rsidP="002852B7">
      <w:pPr>
        <w:rPr>
          <w:rFonts w:ascii="Times New Roman" w:hAnsi="Times New Roman" w:cs="Times New Roman"/>
          <w:sz w:val="28"/>
          <w:szCs w:val="28"/>
        </w:rPr>
      </w:pPr>
    </w:p>
    <w:p w:rsidR="002852B7" w:rsidRDefault="002852B7" w:rsidP="002852B7">
      <w:pPr>
        <w:rPr>
          <w:rFonts w:ascii="Times New Roman" w:hAnsi="Times New Roman" w:cs="Times New Roman"/>
          <w:sz w:val="28"/>
          <w:szCs w:val="28"/>
        </w:rPr>
      </w:pPr>
    </w:p>
    <w:p w:rsidR="002852B7" w:rsidRDefault="002852B7" w:rsidP="002852B7">
      <w:pPr>
        <w:rPr>
          <w:rFonts w:ascii="Times New Roman" w:hAnsi="Times New Roman" w:cs="Times New Roman"/>
          <w:sz w:val="28"/>
          <w:szCs w:val="28"/>
        </w:rPr>
      </w:pPr>
    </w:p>
    <w:p w:rsidR="002852B7" w:rsidRDefault="002852B7" w:rsidP="002852B7">
      <w:pPr>
        <w:rPr>
          <w:rFonts w:ascii="Times New Roman" w:hAnsi="Times New Roman" w:cs="Times New Roman"/>
          <w:sz w:val="28"/>
          <w:szCs w:val="28"/>
        </w:rPr>
      </w:pPr>
    </w:p>
    <w:p w:rsidR="002852B7" w:rsidRDefault="002852B7" w:rsidP="002852B7">
      <w:pPr>
        <w:rPr>
          <w:rFonts w:ascii="Times New Roman" w:hAnsi="Times New Roman" w:cs="Times New Roman"/>
          <w:sz w:val="28"/>
          <w:szCs w:val="28"/>
        </w:rPr>
      </w:pPr>
    </w:p>
    <w:p w:rsidR="002852B7" w:rsidRDefault="002852B7" w:rsidP="002852B7">
      <w:pPr>
        <w:rPr>
          <w:rFonts w:ascii="Times New Roman" w:hAnsi="Times New Roman" w:cs="Times New Roman"/>
          <w:sz w:val="28"/>
          <w:szCs w:val="28"/>
        </w:rPr>
      </w:pPr>
    </w:p>
    <w:p w:rsidR="002852B7" w:rsidRDefault="002852B7" w:rsidP="002852B7">
      <w:pPr>
        <w:rPr>
          <w:rFonts w:ascii="Times New Roman" w:hAnsi="Times New Roman" w:cs="Times New Roman"/>
          <w:sz w:val="28"/>
          <w:szCs w:val="28"/>
        </w:rPr>
      </w:pPr>
    </w:p>
    <w:p w:rsidR="002852B7" w:rsidRDefault="002852B7" w:rsidP="002852B7">
      <w:pPr>
        <w:rPr>
          <w:rFonts w:ascii="Times New Roman" w:hAnsi="Times New Roman" w:cs="Times New Roman"/>
          <w:sz w:val="28"/>
          <w:szCs w:val="28"/>
        </w:rPr>
      </w:pPr>
    </w:p>
    <w:p w:rsidR="002852B7" w:rsidRDefault="002852B7" w:rsidP="002852B7">
      <w:pPr>
        <w:rPr>
          <w:rFonts w:ascii="Times New Roman" w:hAnsi="Times New Roman" w:cs="Times New Roman"/>
          <w:sz w:val="28"/>
          <w:szCs w:val="28"/>
        </w:rPr>
      </w:pPr>
    </w:p>
    <w:p w:rsidR="002852B7" w:rsidRDefault="002852B7" w:rsidP="002852B7">
      <w:pPr>
        <w:rPr>
          <w:rFonts w:ascii="Times New Roman" w:hAnsi="Times New Roman" w:cs="Times New Roman"/>
          <w:sz w:val="28"/>
          <w:szCs w:val="28"/>
        </w:rPr>
      </w:pPr>
    </w:p>
    <w:p w:rsidR="002852B7" w:rsidRDefault="002852B7" w:rsidP="002852B7">
      <w:pPr>
        <w:rPr>
          <w:rFonts w:ascii="Times New Roman" w:hAnsi="Times New Roman" w:cs="Times New Roman"/>
          <w:sz w:val="28"/>
          <w:szCs w:val="28"/>
        </w:rPr>
      </w:pPr>
    </w:p>
    <w:p w:rsidR="002852B7" w:rsidRDefault="002852B7" w:rsidP="002852B7">
      <w:pPr>
        <w:rPr>
          <w:rFonts w:ascii="Times New Roman" w:hAnsi="Times New Roman" w:cs="Times New Roman"/>
          <w:sz w:val="28"/>
          <w:szCs w:val="28"/>
        </w:rPr>
      </w:pPr>
    </w:p>
    <w:p w:rsidR="002852B7" w:rsidRDefault="002852B7" w:rsidP="002852B7">
      <w:pPr>
        <w:rPr>
          <w:rFonts w:ascii="Times New Roman" w:hAnsi="Times New Roman" w:cs="Times New Roman"/>
          <w:sz w:val="28"/>
          <w:szCs w:val="28"/>
        </w:rPr>
      </w:pPr>
    </w:p>
    <w:p w:rsidR="002852B7" w:rsidRDefault="002852B7" w:rsidP="002852B7">
      <w:pPr>
        <w:rPr>
          <w:rFonts w:ascii="Times New Roman" w:hAnsi="Times New Roman" w:cs="Times New Roman"/>
          <w:sz w:val="28"/>
          <w:szCs w:val="28"/>
        </w:rPr>
      </w:pPr>
    </w:p>
    <w:p w:rsidR="002852B7" w:rsidRPr="002852B7" w:rsidRDefault="002852B7" w:rsidP="002852B7">
      <w:pPr>
        <w:pStyle w:val="1"/>
        <w:rPr>
          <w:rStyle w:val="10"/>
          <w:caps/>
          <w:sz w:val="28"/>
        </w:rPr>
      </w:pPr>
      <w:bookmarkStart w:id="1" w:name="_Toc195738774"/>
      <w:r w:rsidRPr="002852B7">
        <w:rPr>
          <w:rStyle w:val="10"/>
          <w:caps/>
          <w:sz w:val="28"/>
        </w:rPr>
        <w:t>Список использованной литературы</w:t>
      </w:r>
      <w:bookmarkEnd w:id="1"/>
    </w:p>
    <w:p w:rsidR="002852B7" w:rsidRPr="002852B7" w:rsidRDefault="002852B7" w:rsidP="002852B7">
      <w:pPr>
        <w:rPr>
          <w:sz w:val="24"/>
        </w:rPr>
      </w:pPr>
    </w:p>
    <w:p w:rsidR="002852B7" w:rsidRPr="002852B7" w:rsidRDefault="002852B7" w:rsidP="002852B7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852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Бекетова О.Н. Бизнес-планирование. — М.: Т8, 2020. — 160 c.</w:t>
      </w:r>
    </w:p>
    <w:p w:rsidR="002852B7" w:rsidRPr="002852B7" w:rsidRDefault="002852B7" w:rsidP="002852B7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2852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Будович</w:t>
      </w:r>
      <w:proofErr w:type="spellEnd"/>
      <w:r w:rsidRPr="002852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Л. С. Бизнес-планирование в предпринимательской деятельности. Учебное пособие для вузов, 2-е изд. — М.: Лань, 2023. — 180 c.</w:t>
      </w:r>
    </w:p>
    <w:p w:rsidR="002852B7" w:rsidRPr="002852B7" w:rsidRDefault="002852B7" w:rsidP="002852B7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2852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Гумб</w:t>
      </w:r>
      <w:proofErr w:type="spellEnd"/>
      <w:r w:rsidRPr="002852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Х. М. Планирование на предприятии в строительной отрасли. — М.: </w:t>
      </w:r>
      <w:proofErr w:type="spellStart"/>
      <w:r w:rsidRPr="002852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Юрайт</w:t>
      </w:r>
      <w:proofErr w:type="spellEnd"/>
      <w:r w:rsidRPr="002852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2024. — 254 c.</w:t>
      </w:r>
    </w:p>
    <w:p w:rsidR="002852B7" w:rsidRPr="002852B7" w:rsidRDefault="002852B7" w:rsidP="002852B7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852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Лопарева А. М. Бизнес-планирование. — М.: </w:t>
      </w:r>
      <w:proofErr w:type="spellStart"/>
      <w:r w:rsidRPr="002852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Юрайт</w:t>
      </w:r>
      <w:proofErr w:type="spellEnd"/>
      <w:r w:rsidRPr="002852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2023. — 273 c.</w:t>
      </w:r>
    </w:p>
    <w:p w:rsidR="002852B7" w:rsidRPr="002852B7" w:rsidRDefault="002852B7" w:rsidP="002852B7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852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Орлова П.И. Бизнес-планирование. Учебник для бакалавров. — М.: Дашков и К, 2020. — 284 c.</w:t>
      </w:r>
    </w:p>
    <w:p w:rsidR="002852B7" w:rsidRPr="002852B7" w:rsidRDefault="002852B7" w:rsidP="002852B7">
      <w:pPr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2852B7" w:rsidRPr="00285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717E9"/>
    <w:multiLevelType w:val="hybridMultilevel"/>
    <w:tmpl w:val="697C25C8"/>
    <w:lvl w:ilvl="0" w:tplc="64A215FA">
      <w:start w:val="1"/>
      <w:numFmt w:val="decimal"/>
      <w:lvlText w:val="%1"/>
      <w:lvlJc w:val="left"/>
      <w:pPr>
        <w:ind w:left="737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DE"/>
    <w:rsid w:val="002852B7"/>
    <w:rsid w:val="004D71DE"/>
    <w:rsid w:val="00FC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C5770"/>
  <w15:chartTrackingRefBased/>
  <w15:docId w15:val="{73AEE09A-B7E6-43C2-8642-9359F908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52B7"/>
    <w:pPr>
      <w:keepNext/>
      <w:keepLines/>
      <w:spacing w:after="0" w:line="360" w:lineRule="auto"/>
      <w:ind w:firstLine="709"/>
      <w:jc w:val="both"/>
      <w:outlineLvl w:val="0"/>
    </w:pPr>
    <w:rPr>
      <w:rFonts w:ascii="Times New Roman" w:eastAsiaTheme="majorEastAsia" w:hAnsi="Times New Roman" w:cstheme="majorBidi"/>
      <w:cap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2B7"/>
    <w:rPr>
      <w:rFonts w:ascii="Times New Roman" w:eastAsiaTheme="majorEastAsia" w:hAnsi="Times New Roman" w:cstheme="majorBidi"/>
      <w:caps/>
      <w:sz w:val="24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2852B7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2852B7"/>
    <w:pPr>
      <w:spacing w:after="100"/>
      <w:ind w:left="220"/>
    </w:pPr>
  </w:style>
  <w:style w:type="character" w:styleId="a3">
    <w:name w:val="Hyperlink"/>
    <w:basedOn w:val="a0"/>
    <w:uiPriority w:val="99"/>
    <w:unhideWhenUsed/>
    <w:rsid w:val="002852B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85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2025-11-29T07:12:00Z</dcterms:created>
  <dcterms:modified xsi:type="dcterms:W3CDTF">2025-11-29T07:14:00Z</dcterms:modified>
</cp:coreProperties>
</file>